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6" w:rsidRPr="00000086" w:rsidRDefault="00000086" w:rsidP="005A2561">
      <w:pPr>
        <w:spacing w:line="240" w:lineRule="auto"/>
        <w:jc w:val="center"/>
        <w:rPr>
          <w:rFonts w:eastAsia="Times New Roman" w:cs="Times New Roman"/>
          <w:iCs/>
          <w:szCs w:val="24"/>
          <w:lang w:eastAsia="ru-RU"/>
        </w:rPr>
      </w:pPr>
      <w:r w:rsidRPr="00000086">
        <w:rPr>
          <w:rFonts w:eastAsia="Times New Roman" w:cs="Times New Roman"/>
          <w:noProof/>
          <w:szCs w:val="24"/>
          <w:lang w:val="ru-RU" w:eastAsia="ru-RU"/>
        </w:rPr>
        <w:drawing>
          <wp:inline distT="0" distB="0" distL="0" distR="0">
            <wp:extent cx="485775" cy="685800"/>
            <wp:effectExtent l="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86" w:rsidRPr="00000086" w:rsidRDefault="00000086" w:rsidP="00000086">
      <w:pPr>
        <w:spacing w:line="240" w:lineRule="auto"/>
        <w:ind w:right="508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>КРЕМЕНЕЦЬКА     РАЙОННА    РАДА</w:t>
      </w:r>
    </w:p>
    <w:p w:rsidR="00000086" w:rsidRPr="00000086" w:rsidRDefault="00000086" w:rsidP="00000086">
      <w:pPr>
        <w:spacing w:line="240" w:lineRule="auto"/>
        <w:ind w:right="508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ВО</w:t>
      </w:r>
      <w:r w:rsidRPr="00000086">
        <w:rPr>
          <w:rFonts w:eastAsia="Times New Roman" w:cs="Times New Roman"/>
          <w:b/>
          <w:bCs/>
          <w:szCs w:val="28"/>
          <w:lang w:eastAsia="ru-RU"/>
        </w:rPr>
        <w:t>С</w:t>
      </w:r>
      <w:r w:rsidR="00114A27">
        <w:rPr>
          <w:rFonts w:eastAsia="Times New Roman" w:cs="Times New Roman"/>
          <w:b/>
          <w:bCs/>
          <w:szCs w:val="28"/>
          <w:lang w:eastAsia="ru-RU"/>
        </w:rPr>
        <w:t>ЬОМЕ   СКЛИКАННЯ.    ДВАНАДЦЯТА</w:t>
      </w:r>
      <w:r w:rsidRPr="00000086">
        <w:rPr>
          <w:rFonts w:eastAsia="Times New Roman" w:cs="Times New Roman"/>
          <w:b/>
          <w:bCs/>
          <w:szCs w:val="28"/>
          <w:lang w:eastAsia="ru-RU"/>
        </w:rPr>
        <w:t xml:space="preserve"> СЕСІЯ.</w:t>
      </w:r>
    </w:p>
    <w:p w:rsidR="00000086" w:rsidRPr="00000086" w:rsidRDefault="00000086" w:rsidP="00000086">
      <w:pPr>
        <w:keepNext/>
        <w:tabs>
          <w:tab w:val="left" w:pos="580"/>
          <w:tab w:val="center" w:pos="4680"/>
        </w:tabs>
        <w:spacing w:line="240" w:lineRule="auto"/>
        <w:ind w:right="508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 xml:space="preserve">Р  І  Ш  Е  Н  </w:t>
      </w:r>
      <w:proofErr w:type="spellStart"/>
      <w:r w:rsidRPr="00000086">
        <w:rPr>
          <w:rFonts w:eastAsia="Times New Roman" w:cs="Times New Roman"/>
          <w:b/>
          <w:bCs/>
          <w:szCs w:val="28"/>
          <w:lang w:eastAsia="ru-RU"/>
        </w:rPr>
        <w:t>Н</w:t>
      </w:r>
      <w:proofErr w:type="spellEnd"/>
      <w:r w:rsidRPr="00000086">
        <w:rPr>
          <w:rFonts w:eastAsia="Times New Roman" w:cs="Times New Roman"/>
          <w:b/>
          <w:bCs/>
          <w:szCs w:val="28"/>
          <w:lang w:eastAsia="ru-RU"/>
        </w:rPr>
        <w:t xml:space="preserve">  Я</w:t>
      </w:r>
    </w:p>
    <w:p w:rsidR="00000086" w:rsidRPr="00000086" w:rsidRDefault="00000086" w:rsidP="00000086">
      <w:pPr>
        <w:spacing w:line="240" w:lineRule="auto"/>
        <w:ind w:right="508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000086">
      <w:pPr>
        <w:spacing w:line="240" w:lineRule="auto"/>
        <w:ind w:right="5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>В</w:t>
      </w:r>
      <w:r w:rsidR="002877CF">
        <w:rPr>
          <w:rFonts w:eastAsia="Times New Roman" w:cs="Times New Roman"/>
          <w:b/>
          <w:bCs/>
          <w:szCs w:val="28"/>
          <w:lang w:eastAsia="ru-RU"/>
        </w:rPr>
        <w:t>ід « 30 »</w:t>
      </w:r>
      <w:r w:rsidR="00114A27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2877CF">
        <w:rPr>
          <w:rFonts w:eastAsia="Times New Roman" w:cs="Times New Roman"/>
          <w:b/>
          <w:bCs/>
          <w:szCs w:val="28"/>
          <w:lang w:eastAsia="ru-RU"/>
        </w:rPr>
        <w:t>березня</w:t>
      </w:r>
      <w:r w:rsidR="00114A27">
        <w:rPr>
          <w:rFonts w:eastAsia="Times New Roman" w:cs="Times New Roman"/>
          <w:b/>
          <w:bCs/>
          <w:szCs w:val="28"/>
          <w:lang w:eastAsia="ru-RU"/>
        </w:rPr>
        <w:t xml:space="preserve">  2023</w:t>
      </w:r>
      <w:r w:rsidR="002877CF">
        <w:rPr>
          <w:rFonts w:eastAsia="Times New Roman" w:cs="Times New Roman"/>
          <w:b/>
          <w:bCs/>
          <w:szCs w:val="28"/>
          <w:lang w:eastAsia="ru-RU"/>
        </w:rPr>
        <w:t xml:space="preserve">  року </w:t>
      </w:r>
      <w:r w:rsidR="002877CF">
        <w:rPr>
          <w:rFonts w:eastAsia="Times New Roman" w:cs="Times New Roman"/>
          <w:b/>
          <w:bCs/>
          <w:szCs w:val="28"/>
          <w:lang w:eastAsia="ru-RU"/>
        </w:rPr>
        <w:tab/>
      </w:r>
      <w:r w:rsidR="002877CF">
        <w:rPr>
          <w:rFonts w:eastAsia="Times New Roman" w:cs="Times New Roman"/>
          <w:b/>
          <w:bCs/>
          <w:szCs w:val="28"/>
          <w:lang w:eastAsia="ru-RU"/>
        </w:rPr>
        <w:tab/>
      </w:r>
      <w:r w:rsidR="002877CF">
        <w:rPr>
          <w:rFonts w:eastAsia="Times New Roman" w:cs="Times New Roman"/>
          <w:b/>
          <w:bCs/>
          <w:szCs w:val="28"/>
          <w:lang w:eastAsia="ru-RU"/>
        </w:rPr>
        <w:tab/>
      </w:r>
      <w:r w:rsidR="002877CF">
        <w:rPr>
          <w:rFonts w:eastAsia="Times New Roman" w:cs="Times New Roman"/>
          <w:b/>
          <w:bCs/>
          <w:szCs w:val="28"/>
          <w:lang w:eastAsia="ru-RU"/>
        </w:rPr>
        <w:tab/>
        <w:t xml:space="preserve"> № 110</w:t>
      </w:r>
    </w:p>
    <w:p w:rsidR="00000086" w:rsidRPr="00000086" w:rsidRDefault="00000086" w:rsidP="00000086">
      <w:pPr>
        <w:spacing w:line="240" w:lineRule="auto"/>
        <w:ind w:right="5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>м. Кременець</w:t>
      </w:r>
    </w:p>
    <w:p w:rsidR="00000086" w:rsidRPr="00000086" w:rsidRDefault="00000086" w:rsidP="0000008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86" w:rsidRPr="00000086" w:rsidRDefault="00000086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000086">
        <w:rPr>
          <w:rFonts w:eastAsia="Times New Roman" w:cs="Times New Roman"/>
          <w:b/>
          <w:szCs w:val="28"/>
          <w:lang w:val="ru-RU" w:eastAsia="ru-RU"/>
        </w:rPr>
        <w:t xml:space="preserve">Про </w:t>
      </w:r>
      <w:r w:rsidRPr="00000086">
        <w:rPr>
          <w:rFonts w:eastAsia="Times New Roman" w:cs="Times New Roman"/>
          <w:b/>
          <w:szCs w:val="28"/>
          <w:lang w:eastAsia="ru-RU"/>
        </w:rPr>
        <w:t xml:space="preserve">заборону користування відкритим вогнем </w:t>
      </w:r>
    </w:p>
    <w:p w:rsidR="00000086" w:rsidRPr="00000086" w:rsidRDefault="00000086" w:rsidP="00000086">
      <w:pPr>
        <w:spacing w:line="240" w:lineRule="auto"/>
        <w:rPr>
          <w:rFonts w:eastAsia="Times New Roman" w:cs="Times New Roman"/>
          <w:b/>
          <w:szCs w:val="28"/>
          <w:lang w:val="ru-RU" w:eastAsia="ru-RU"/>
        </w:rPr>
      </w:pPr>
      <w:r w:rsidRPr="00000086">
        <w:rPr>
          <w:rFonts w:eastAsia="Times New Roman" w:cs="Times New Roman"/>
          <w:b/>
          <w:szCs w:val="28"/>
          <w:lang w:eastAsia="ru-RU"/>
        </w:rPr>
        <w:t>у хвойних лісах і в’їзду в них автотранспорт</w:t>
      </w:r>
      <w:r>
        <w:rPr>
          <w:rFonts w:eastAsia="Times New Roman" w:cs="Times New Roman"/>
          <w:b/>
          <w:szCs w:val="28"/>
          <w:lang w:eastAsia="ru-RU"/>
        </w:rPr>
        <w:t>у</w:t>
      </w:r>
    </w:p>
    <w:p w:rsidR="00000086" w:rsidRPr="00000086" w:rsidRDefault="00000086" w:rsidP="00000086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Керуючись </w:t>
      </w:r>
      <w:r w:rsidRPr="00000086">
        <w:rPr>
          <w:rFonts w:eastAsia="Times New Roman" w:cs="Times New Roman"/>
          <w:szCs w:val="28"/>
          <w:lang w:eastAsia="ru-RU"/>
        </w:rPr>
        <w:t xml:space="preserve">статтею </w:t>
      </w:r>
      <w:r>
        <w:rPr>
          <w:rFonts w:eastAsia="Times New Roman" w:cs="Times New Roman"/>
          <w:szCs w:val="28"/>
          <w:lang w:eastAsia="ru-RU"/>
        </w:rPr>
        <w:t>43</w:t>
      </w:r>
      <w:r w:rsidRPr="00000086">
        <w:rPr>
          <w:rFonts w:eastAsia="Times New Roman" w:cs="Times New Roman"/>
          <w:szCs w:val="28"/>
          <w:lang w:eastAsia="ru-RU"/>
        </w:rPr>
        <w:t xml:space="preserve"> Закону України «Про місцеве самоврядування в Україні», статтею14 Лісового кодексу України, статтями 73, 241 Кодексу України про адміністративні правопорушення, враховуючи клопотання  Кременецького районного комунального лісогосподарського підпр</w:t>
      </w:r>
      <w:r w:rsidR="00114A27">
        <w:rPr>
          <w:rFonts w:eastAsia="Times New Roman" w:cs="Times New Roman"/>
          <w:szCs w:val="28"/>
          <w:lang w:eastAsia="ru-RU"/>
        </w:rPr>
        <w:t>иємства «</w:t>
      </w:r>
      <w:proofErr w:type="spellStart"/>
      <w:r w:rsidR="00114A27">
        <w:rPr>
          <w:rFonts w:eastAsia="Times New Roman" w:cs="Times New Roman"/>
          <w:szCs w:val="28"/>
          <w:lang w:eastAsia="ru-RU"/>
        </w:rPr>
        <w:t>Кремліс</w:t>
      </w:r>
      <w:proofErr w:type="spellEnd"/>
      <w:r w:rsidR="00114A27">
        <w:rPr>
          <w:rFonts w:eastAsia="Times New Roman" w:cs="Times New Roman"/>
          <w:szCs w:val="28"/>
          <w:lang w:eastAsia="ru-RU"/>
        </w:rPr>
        <w:t>» від</w:t>
      </w:r>
      <w:r w:rsidR="002304F1">
        <w:rPr>
          <w:rFonts w:eastAsia="Times New Roman" w:cs="Times New Roman"/>
          <w:szCs w:val="28"/>
          <w:lang w:eastAsia="ru-RU"/>
        </w:rPr>
        <w:t xml:space="preserve"> 13</w:t>
      </w:r>
      <w:r w:rsidR="00114A27">
        <w:rPr>
          <w:rFonts w:eastAsia="Times New Roman" w:cs="Times New Roman"/>
          <w:szCs w:val="28"/>
          <w:lang w:eastAsia="ru-RU"/>
        </w:rPr>
        <w:t>.03.2023 року №</w:t>
      </w:r>
      <w:r w:rsidR="00AC6E69">
        <w:rPr>
          <w:rFonts w:eastAsia="Times New Roman" w:cs="Times New Roman"/>
          <w:szCs w:val="28"/>
          <w:lang w:eastAsia="ru-RU"/>
        </w:rPr>
        <w:t xml:space="preserve"> </w:t>
      </w:r>
      <w:r w:rsidR="002304F1">
        <w:rPr>
          <w:rFonts w:eastAsia="Times New Roman" w:cs="Times New Roman"/>
          <w:szCs w:val="28"/>
          <w:lang w:eastAsia="ru-RU"/>
        </w:rPr>
        <w:t>25</w:t>
      </w:r>
      <w:bookmarkStart w:id="0" w:name="_GoBack"/>
      <w:bookmarkEnd w:id="0"/>
      <w:r w:rsidR="00AC6E69">
        <w:rPr>
          <w:rFonts w:eastAsia="Times New Roman" w:cs="Times New Roman"/>
          <w:szCs w:val="28"/>
          <w:lang w:eastAsia="ru-RU"/>
        </w:rPr>
        <w:t>,</w:t>
      </w:r>
      <w:r w:rsidR="005B4E77">
        <w:rPr>
          <w:rFonts w:eastAsia="Times New Roman" w:cs="Times New Roman"/>
          <w:bCs/>
          <w:szCs w:val="28"/>
          <w:lang w:eastAsia="ru-RU"/>
        </w:rPr>
        <w:t xml:space="preserve"> районна рада</w:t>
      </w:r>
    </w:p>
    <w:p w:rsidR="00000086" w:rsidRPr="00000086" w:rsidRDefault="00AC6E69" w:rsidP="00AC6E6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в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р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і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ш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а</w:t>
      </w:r>
      <w:r w:rsidR="00000086" w:rsidRPr="00000086">
        <w:rPr>
          <w:rFonts w:eastAsia="Times New Roman" w:cs="Times New Roman"/>
          <w:szCs w:val="28"/>
          <w:lang w:eastAsia="ru-RU"/>
        </w:rPr>
        <w:t xml:space="preserve"> :</w:t>
      </w:r>
    </w:p>
    <w:p w:rsidR="00AC6E69" w:rsidRDefault="00000086" w:rsidP="00AC6E69">
      <w:pPr>
        <w:pStyle w:val="a5"/>
        <w:numPr>
          <w:ilvl w:val="0"/>
          <w:numId w:val="1"/>
        </w:numPr>
        <w:spacing w:line="240" w:lineRule="auto"/>
        <w:ind w:left="993" w:hanging="285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 xml:space="preserve">Заборонити  розпалювання населенням вогнищ в хвойних лісах та </w:t>
      </w:r>
    </w:p>
    <w:p w:rsidR="00AC6E69" w:rsidRDefault="00000086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>в’їзд в них автотранспорту на період пожежної небезпеки.</w:t>
      </w:r>
    </w:p>
    <w:p w:rsidR="00AC6E69" w:rsidRPr="00AC6E69" w:rsidRDefault="00AC6E69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E69" w:rsidRDefault="00000086" w:rsidP="00AC6E69">
      <w:pPr>
        <w:pStyle w:val="a5"/>
        <w:numPr>
          <w:ilvl w:val="0"/>
          <w:numId w:val="1"/>
        </w:numPr>
        <w:spacing w:line="240" w:lineRule="auto"/>
        <w:ind w:left="993" w:hanging="285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 xml:space="preserve">Попередити населення Кременецького району щодо недопущення </w:t>
      </w:r>
    </w:p>
    <w:p w:rsidR="00AC6E69" w:rsidRDefault="00000086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>засмічення лісів та придорожніх смуг відходами</w:t>
      </w:r>
      <w:r w:rsidR="00AC6E69" w:rsidRPr="00AC6E69">
        <w:rPr>
          <w:rFonts w:eastAsia="Times New Roman" w:cs="Times New Roman"/>
          <w:szCs w:val="28"/>
          <w:lang w:eastAsia="ru-RU"/>
        </w:rPr>
        <w:t>.</w:t>
      </w:r>
    </w:p>
    <w:p w:rsidR="00AC6E69" w:rsidRPr="00AC6E69" w:rsidRDefault="00AC6E69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0086">
        <w:rPr>
          <w:rFonts w:eastAsia="Times New Roman" w:cs="Times New Roman"/>
          <w:szCs w:val="28"/>
          <w:lang w:eastAsia="ru-RU"/>
        </w:rPr>
        <w:t>3. Директору державного підприємства «Кременецьке лісове господарство», директору районного комунального лісогосподарського підприємства «</w:t>
      </w:r>
      <w:proofErr w:type="spellStart"/>
      <w:r w:rsidRPr="00000086">
        <w:rPr>
          <w:rFonts w:eastAsia="Times New Roman" w:cs="Times New Roman"/>
          <w:szCs w:val="28"/>
          <w:lang w:eastAsia="ru-RU"/>
        </w:rPr>
        <w:t>Кремліс</w:t>
      </w:r>
      <w:proofErr w:type="spellEnd"/>
      <w:r w:rsidRPr="00000086">
        <w:rPr>
          <w:rFonts w:eastAsia="Times New Roman" w:cs="Times New Roman"/>
          <w:szCs w:val="28"/>
          <w:lang w:eastAsia="ru-RU"/>
        </w:rPr>
        <w:t>», директору національного природного парку «Кременецькі гори»,  директору Кременецького ботанічного саду:</w:t>
      </w:r>
    </w:p>
    <w:p w:rsidR="00000086" w:rsidRPr="00000086" w:rsidRDefault="00AC6E69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 в</w:t>
      </w:r>
      <w:r w:rsidR="00000086" w:rsidRPr="00000086">
        <w:rPr>
          <w:rFonts w:eastAsia="Times New Roman" w:cs="Times New Roman"/>
          <w:szCs w:val="28"/>
          <w:lang w:eastAsia="ru-RU"/>
        </w:rPr>
        <w:t>жити дієвих заходів по дотриманню правил пожежної безпеки в лісах;</w:t>
      </w:r>
    </w:p>
    <w:p w:rsidR="00000086" w:rsidRDefault="00AC6E69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г</w:t>
      </w:r>
      <w:r w:rsidR="00000086" w:rsidRPr="00000086">
        <w:rPr>
          <w:rFonts w:eastAsia="Times New Roman" w:cs="Times New Roman"/>
          <w:szCs w:val="28"/>
          <w:lang w:eastAsia="ru-RU"/>
        </w:rPr>
        <w:t>ромадян, винних у порушеннях правил пожежної безпеки, засмічення лісів притягати до відповідальності згідно чинного законодавства.</w:t>
      </w:r>
    </w:p>
    <w:p w:rsidR="00AC6E69" w:rsidRPr="00000086" w:rsidRDefault="00AC6E69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AC6E69">
        <w:rPr>
          <w:rFonts w:eastAsia="Times New Roman" w:cs="Times New Roman"/>
          <w:szCs w:val="28"/>
          <w:lang w:eastAsia="ru-RU"/>
        </w:rPr>
        <w:t xml:space="preserve">Редактору Кременецького </w:t>
      </w:r>
      <w:r w:rsidRPr="00000086">
        <w:rPr>
          <w:rFonts w:eastAsia="Times New Roman" w:cs="Times New Roman"/>
          <w:szCs w:val="28"/>
          <w:lang w:eastAsia="ru-RU"/>
        </w:rPr>
        <w:t>районного радіомовлення довести рішення до відома населе</w:t>
      </w:r>
      <w:r w:rsidR="005A2561">
        <w:rPr>
          <w:rFonts w:eastAsia="Times New Roman" w:cs="Times New Roman"/>
          <w:szCs w:val="28"/>
          <w:lang w:eastAsia="ru-RU"/>
        </w:rPr>
        <w:t>ння Кременецького району</w:t>
      </w:r>
      <w:r w:rsidRPr="00000086">
        <w:rPr>
          <w:rFonts w:eastAsia="Times New Roman" w:cs="Times New Roman"/>
          <w:szCs w:val="28"/>
          <w:lang w:eastAsia="ru-RU"/>
        </w:rPr>
        <w:t xml:space="preserve">.  </w:t>
      </w:r>
    </w:p>
    <w:p w:rsidR="00000086" w:rsidRPr="00000086" w:rsidRDefault="00000086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2877CF" w:rsidRDefault="002877CF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000086" w:rsidRDefault="005B4E77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Голова районної ради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             Світлана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К</w:t>
      </w:r>
      <w:r>
        <w:rPr>
          <w:rFonts w:eastAsia="Times New Roman" w:cs="Times New Roman"/>
          <w:b/>
          <w:szCs w:val="28"/>
          <w:lang w:eastAsia="ru-RU"/>
        </w:rPr>
        <w:t>ЕБАЛЮК</w:t>
      </w:r>
    </w:p>
    <w:p w:rsidR="005B4E77" w:rsidRDefault="005B4E77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AF2052" w:rsidRDefault="00AF2052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79300C" w:rsidRDefault="00AF2052" w:rsidP="002877CF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</w:p>
    <w:p w:rsidR="005B4E77" w:rsidRDefault="005B4E77"/>
    <w:sectPr w:rsidR="005B4E77" w:rsidSect="00AC6E6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7239"/>
    <w:multiLevelType w:val="hybridMultilevel"/>
    <w:tmpl w:val="5C721F38"/>
    <w:lvl w:ilvl="0" w:tplc="B48622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0086"/>
    <w:rsid w:val="00000086"/>
    <w:rsid w:val="00114A27"/>
    <w:rsid w:val="002304F1"/>
    <w:rsid w:val="00277DC9"/>
    <w:rsid w:val="002877CF"/>
    <w:rsid w:val="00297632"/>
    <w:rsid w:val="00352615"/>
    <w:rsid w:val="005A2561"/>
    <w:rsid w:val="005B4E77"/>
    <w:rsid w:val="0079300C"/>
    <w:rsid w:val="00A205C0"/>
    <w:rsid w:val="00AC6E69"/>
    <w:rsid w:val="00AF2052"/>
    <w:rsid w:val="00BB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2023-03-31T08:22:00Z</cp:lastPrinted>
  <dcterms:created xsi:type="dcterms:W3CDTF">2023-03-27T09:03:00Z</dcterms:created>
  <dcterms:modified xsi:type="dcterms:W3CDTF">2023-03-31T08:27:00Z</dcterms:modified>
</cp:coreProperties>
</file>